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9FB9" w14:textId="77777777" w:rsidR="00234493" w:rsidRDefault="00234493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نداء: محمد.. يا محمد!!</w:t>
      </w:r>
    </w:p>
    <w:p w14:paraId="14126569" w14:textId="77777777" w:rsidR="00234493" w:rsidRDefault="00234493">
      <w:pPr>
        <w:rPr>
          <w:color w:val="7030A0"/>
          <w:sz w:val="28"/>
          <w:szCs w:val="28"/>
          <w:rtl/>
        </w:rPr>
      </w:pPr>
    </w:p>
    <w:p w14:paraId="20C92186" w14:textId="2F91A860" w:rsidR="00234493" w:rsidRDefault="00AB567B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هل قمتَ بسقيِ الأزهار</w:t>
      </w:r>
      <w:r w:rsidR="0010668E">
        <w:rPr>
          <w:rFonts w:hint="cs"/>
          <w:color w:val="7030A0"/>
          <w:sz w:val="28"/>
          <w:szCs w:val="28"/>
          <w:rtl/>
        </w:rPr>
        <w:t>ِ</w:t>
      </w:r>
      <w:r>
        <w:rPr>
          <w:rFonts w:hint="cs"/>
          <w:color w:val="7030A0"/>
          <w:sz w:val="28"/>
          <w:szCs w:val="28"/>
          <w:rtl/>
        </w:rPr>
        <w:t>؟</w:t>
      </w:r>
    </w:p>
    <w:p w14:paraId="458DDB73" w14:textId="77777777" w:rsidR="00AB567B" w:rsidRDefault="00AB567B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هذا دورُكَ يا كسلان</w:t>
      </w:r>
    </w:p>
    <w:p w14:paraId="1BB48B4B" w14:textId="77777777" w:rsidR="0010668E" w:rsidRDefault="00AB567B" w:rsidP="0010668E">
      <w:pPr>
        <w:rPr>
          <w:color w:val="4472C4" w:themeColor="accent1"/>
          <w:sz w:val="28"/>
          <w:szCs w:val="28"/>
        </w:rPr>
      </w:pPr>
      <w:r>
        <w:rPr>
          <w:rFonts w:hint="cs"/>
          <w:color w:val="4472C4" w:themeColor="accent1"/>
          <w:sz w:val="28"/>
          <w:szCs w:val="28"/>
          <w:rtl/>
        </w:rPr>
        <w:t xml:space="preserve">لا تؤذيني </w:t>
      </w:r>
      <w:r w:rsidR="0010668E">
        <w:rPr>
          <w:rFonts w:hint="cs"/>
          <w:color w:val="4472C4" w:themeColor="accent1"/>
          <w:sz w:val="28"/>
          <w:szCs w:val="28"/>
          <w:rtl/>
        </w:rPr>
        <w:t>بالأنوارِ</w:t>
      </w:r>
    </w:p>
    <w:p w14:paraId="467B9E5E" w14:textId="77777777" w:rsidR="007B6E40" w:rsidRDefault="0010668E" w:rsidP="0010668E">
      <w:pPr>
        <w:rPr>
          <w:color w:val="4472C4" w:themeColor="accent1"/>
          <w:sz w:val="28"/>
          <w:szCs w:val="28"/>
          <w:rtl/>
        </w:rPr>
      </w:pPr>
      <w:r>
        <w:rPr>
          <w:rFonts w:hint="cs"/>
          <w:color w:val="4472C4" w:themeColor="accent1"/>
          <w:sz w:val="28"/>
          <w:szCs w:val="28"/>
          <w:rtl/>
        </w:rPr>
        <w:t xml:space="preserve">فلتطفِئي يا دينا </w:t>
      </w:r>
      <w:r w:rsidR="007B6E40">
        <w:rPr>
          <w:rFonts w:hint="cs"/>
          <w:color w:val="4472C4" w:themeColor="accent1"/>
          <w:sz w:val="28"/>
          <w:szCs w:val="28"/>
          <w:rtl/>
        </w:rPr>
        <w:t>الآن</w:t>
      </w:r>
    </w:p>
    <w:p w14:paraId="0F77473B" w14:textId="77777777" w:rsidR="007B6E40" w:rsidRDefault="007B6E40" w:rsidP="0010668E">
      <w:pPr>
        <w:rPr>
          <w:color w:val="4472C4" w:themeColor="accent1"/>
          <w:sz w:val="28"/>
          <w:szCs w:val="28"/>
          <w:rtl/>
        </w:rPr>
      </w:pPr>
    </w:p>
    <w:p w14:paraId="76491B91" w14:textId="6DF4560F" w:rsidR="007B6E40" w:rsidRDefault="007B6E40" w:rsidP="0010668E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لكنَّ الأزهارَ ستذبُلْ</w:t>
      </w:r>
    </w:p>
    <w:p w14:paraId="37E5D1A2" w14:textId="77777777" w:rsidR="007B6E40" w:rsidRDefault="007B6E40" w:rsidP="0010668E">
      <w:pPr>
        <w:rPr>
          <w:color w:val="7030A0"/>
          <w:sz w:val="28"/>
          <w:szCs w:val="28"/>
          <w:rtl/>
        </w:rPr>
      </w:pPr>
      <w:r>
        <w:rPr>
          <w:rFonts w:hint="cs"/>
          <w:color w:val="7030A0"/>
          <w:sz w:val="28"/>
          <w:szCs w:val="28"/>
          <w:rtl/>
        </w:rPr>
        <w:t>لن أسقيها مكانكَ أبدا</w:t>
      </w:r>
    </w:p>
    <w:p w14:paraId="77455406" w14:textId="77777777" w:rsidR="007B6E40" w:rsidRDefault="007B6E40" w:rsidP="0010668E">
      <w:pPr>
        <w:rPr>
          <w:color w:val="4472C4" w:themeColor="accent1"/>
          <w:sz w:val="28"/>
          <w:szCs w:val="28"/>
          <w:rtl/>
        </w:rPr>
      </w:pPr>
      <w:r>
        <w:rPr>
          <w:rFonts w:hint="cs"/>
          <w:color w:val="4472C4" w:themeColor="accent1"/>
          <w:sz w:val="28"/>
          <w:szCs w:val="28"/>
          <w:rtl/>
        </w:rPr>
        <w:t>عذرًا أختي منكِ أخجلْ</w:t>
      </w:r>
    </w:p>
    <w:p w14:paraId="63A83C7B" w14:textId="77777777" w:rsidR="007B6E40" w:rsidRDefault="007B6E40" w:rsidP="0010668E">
      <w:pPr>
        <w:rPr>
          <w:color w:val="4472C4" w:themeColor="accent1"/>
          <w:sz w:val="28"/>
          <w:szCs w:val="28"/>
          <w:rtl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لكنّي نعسانٌ جدّا</w:t>
      </w:r>
    </w:p>
    <w:p w14:paraId="4825321E" w14:textId="51965D0F" w:rsidR="007B6E40" w:rsidRDefault="007B6E40" w:rsidP="0010668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(مؤثرات)</w:t>
      </w:r>
    </w:p>
    <w:p w14:paraId="107CD99A" w14:textId="20B4918F" w:rsidR="007B6E40" w:rsidRDefault="007B6E40" w:rsidP="0010668E">
      <w:pPr>
        <w:rPr>
          <w:color w:val="FF0000"/>
          <w:sz w:val="28"/>
          <w:szCs w:val="28"/>
          <w:rtl/>
          <w:lang w:bidi="ar-AE"/>
        </w:rPr>
      </w:pPr>
    </w:p>
    <w:p w14:paraId="0A048BDA" w14:textId="77777777" w:rsidR="007B6E40" w:rsidRDefault="007B6E40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أمي طلبتْ منكَ شراءً</w:t>
      </w:r>
    </w:p>
    <w:p w14:paraId="6B75CFE2" w14:textId="50F5DBF6" w:rsidR="007B6E40" w:rsidRDefault="007B6E40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للأغراضِ متى تحضرُها؟</w:t>
      </w:r>
    </w:p>
    <w:p w14:paraId="6440DC25" w14:textId="77777777" w:rsidR="007B6E40" w:rsidRDefault="007B6E40" w:rsidP="0010668E">
      <w:pPr>
        <w:rPr>
          <w:color w:val="4472C4" w:themeColor="accent1"/>
          <w:sz w:val="28"/>
          <w:szCs w:val="28"/>
          <w:rtl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في المشوارِ ألاقي عناءً</w:t>
      </w:r>
    </w:p>
    <w:p w14:paraId="09C1023D" w14:textId="77777777" w:rsidR="007B6E40" w:rsidRDefault="007B6E40" w:rsidP="0010668E">
      <w:pPr>
        <w:rPr>
          <w:color w:val="4472C4" w:themeColor="accent1"/>
          <w:sz w:val="28"/>
          <w:szCs w:val="28"/>
          <w:rtl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من هاتفِها فلتطلبْها</w:t>
      </w:r>
    </w:p>
    <w:p w14:paraId="4C7F96A8" w14:textId="488DF387" w:rsidR="007B6E40" w:rsidRDefault="007B6E40" w:rsidP="0010668E">
      <w:pPr>
        <w:rPr>
          <w:color w:val="4472C4" w:themeColor="accent1"/>
          <w:sz w:val="28"/>
          <w:szCs w:val="28"/>
          <w:rtl/>
          <w:lang w:bidi="ar-AE"/>
        </w:rPr>
      </w:pPr>
    </w:p>
    <w:p w14:paraId="34B4FA6C" w14:textId="77777777" w:rsidR="007B6E40" w:rsidRDefault="007B6E40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محمّدُ اُنظرْ لي واسمعني</w:t>
      </w:r>
    </w:p>
    <w:p w14:paraId="7502CCC3" w14:textId="77777777" w:rsidR="007B6E40" w:rsidRDefault="007B6E40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فلتتحلّى بمسؤولية</w:t>
      </w:r>
    </w:p>
    <w:p w14:paraId="7BF44CBF" w14:textId="77777777" w:rsidR="007B6E40" w:rsidRDefault="007B6E40" w:rsidP="0010668E">
      <w:pPr>
        <w:rPr>
          <w:color w:val="4472C4" w:themeColor="accent1"/>
          <w:sz w:val="28"/>
          <w:szCs w:val="28"/>
          <w:rtl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آهٍ ظهري كم يوجعُني</w:t>
      </w:r>
    </w:p>
    <w:p w14:paraId="76C0ABBF" w14:textId="77777777" w:rsidR="007B6E40" w:rsidRDefault="007B6E40" w:rsidP="0010668E">
      <w:pPr>
        <w:rPr>
          <w:color w:val="4472C4" w:themeColor="accent1"/>
          <w:sz w:val="28"/>
          <w:szCs w:val="28"/>
          <w:rtl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وببطني الآلام قوية</w:t>
      </w:r>
    </w:p>
    <w:p w14:paraId="5889A590" w14:textId="045BF717" w:rsidR="007B6E40" w:rsidRDefault="007B6E40" w:rsidP="0010668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(مؤثرات)</w:t>
      </w:r>
    </w:p>
    <w:p w14:paraId="5722ED58" w14:textId="71F82773" w:rsidR="007B6E40" w:rsidRDefault="007B6E40" w:rsidP="0010668E">
      <w:pPr>
        <w:rPr>
          <w:color w:val="FF0000"/>
          <w:sz w:val="28"/>
          <w:szCs w:val="28"/>
          <w:rtl/>
          <w:lang w:bidi="ar-AE"/>
        </w:rPr>
      </w:pPr>
    </w:p>
    <w:p w14:paraId="39E3E2BC" w14:textId="77777777" w:rsidR="003D5A19" w:rsidRDefault="003D5A19" w:rsidP="0010668E">
      <w:pPr>
        <w:rPr>
          <w:color w:val="4472C4" w:themeColor="accent1"/>
          <w:sz w:val="28"/>
          <w:szCs w:val="28"/>
          <w:rtl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حُلِّي عنّي الواجبَ دينا</w:t>
      </w:r>
    </w:p>
    <w:p w14:paraId="212470B8" w14:textId="77777777" w:rsidR="00585CFE" w:rsidRDefault="00585CFE" w:rsidP="0010668E">
      <w:pPr>
        <w:rPr>
          <w:color w:val="4472C4" w:themeColor="accent1"/>
          <w:sz w:val="28"/>
          <w:szCs w:val="28"/>
          <w:rtl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يشكو رأسي أشدَّ دوار</w:t>
      </w:r>
    </w:p>
    <w:p w14:paraId="1243C3FD" w14:textId="77777777" w:rsidR="00585CFE" w:rsidRDefault="00585CFE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أخي ساعاتُ العمرِ ثمينة</w:t>
      </w:r>
    </w:p>
    <w:p w14:paraId="71916A84" w14:textId="77777777" w:rsidR="00585CFE" w:rsidRDefault="00585CFE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لا تقضيها في الأعذار</w:t>
      </w:r>
    </w:p>
    <w:p w14:paraId="72B04CDA" w14:textId="26C0124B" w:rsidR="00585CFE" w:rsidRDefault="00585CFE" w:rsidP="0010668E">
      <w:pPr>
        <w:rPr>
          <w:color w:val="7030A0"/>
          <w:sz w:val="28"/>
          <w:szCs w:val="28"/>
          <w:rtl/>
          <w:lang w:bidi="ar-AE"/>
        </w:rPr>
      </w:pPr>
    </w:p>
    <w:p w14:paraId="34A4D2EE" w14:textId="77777777" w:rsidR="00585CFE" w:rsidRDefault="00585CFE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ماذا لو كلُّ الأفرادِ</w:t>
      </w:r>
    </w:p>
    <w:p w14:paraId="36462BB7" w14:textId="77777777" w:rsidR="00585CFE" w:rsidRDefault="00585CFE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قد أهملوا مسؤوليات</w:t>
      </w:r>
    </w:p>
    <w:p w14:paraId="3C1ADCD7" w14:textId="77777777" w:rsidR="00585CFE" w:rsidRDefault="00585CFE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واتَّصفُوا مثلكَ بعنادِ</w:t>
      </w:r>
    </w:p>
    <w:p w14:paraId="6D97050F" w14:textId="1719803B" w:rsidR="00585CFE" w:rsidRDefault="00585CFE" w:rsidP="0010668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وتعذَّروا كلَّ الأوقات؟</w:t>
      </w:r>
    </w:p>
    <w:p w14:paraId="48592579" w14:textId="1EFF6079" w:rsidR="00585CFE" w:rsidRDefault="00585CFE" w:rsidP="0010668E">
      <w:pPr>
        <w:rPr>
          <w:color w:val="7030A0"/>
          <w:sz w:val="28"/>
          <w:szCs w:val="28"/>
          <w:rtl/>
          <w:lang w:bidi="ar-AE"/>
        </w:rPr>
      </w:pPr>
    </w:p>
    <w:p w14:paraId="0ACFDC67" w14:textId="77777777" w:rsidR="00585CFE" w:rsidRDefault="00585CFE" w:rsidP="00585CF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 xml:space="preserve">كيف </w:t>
      </w:r>
      <w:proofErr w:type="spellStart"/>
      <w:r>
        <w:rPr>
          <w:rFonts w:hint="cs"/>
          <w:color w:val="7030A0"/>
          <w:sz w:val="28"/>
          <w:szCs w:val="28"/>
          <w:rtl/>
          <w:lang w:bidi="ar-AE"/>
        </w:rPr>
        <w:t>سيغدوا</w:t>
      </w:r>
      <w:proofErr w:type="spellEnd"/>
      <w:r>
        <w:rPr>
          <w:rFonts w:hint="cs"/>
          <w:color w:val="7030A0"/>
          <w:sz w:val="28"/>
          <w:szCs w:val="28"/>
          <w:rtl/>
          <w:lang w:bidi="ar-AE"/>
        </w:rPr>
        <w:t xml:space="preserve"> شكلُ العالمْ</w:t>
      </w:r>
    </w:p>
    <w:p w14:paraId="7AAA4D93" w14:textId="77777777" w:rsidR="00585CFE" w:rsidRDefault="00585CFE" w:rsidP="00585CFE">
      <w:pPr>
        <w:rPr>
          <w:color w:val="7030A0"/>
          <w:sz w:val="28"/>
          <w:szCs w:val="28"/>
          <w:rtl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لو كلٌّ أهملَ أعمالَه</w:t>
      </w:r>
    </w:p>
    <w:p w14:paraId="7827EE94" w14:textId="77777777" w:rsidR="00585CFE" w:rsidRDefault="00585CFE" w:rsidP="00585CFE">
      <w:pPr>
        <w:rPr>
          <w:color w:val="4472C4" w:themeColor="accent1"/>
          <w:sz w:val="28"/>
          <w:szCs w:val="28"/>
          <w:rtl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حقًا دينا إنّي نادِمْ</w:t>
      </w:r>
    </w:p>
    <w:p w14:paraId="7ABD975E" w14:textId="77777777" w:rsidR="00585CFE" w:rsidRDefault="00585CFE" w:rsidP="00585CFE">
      <w:pPr>
        <w:rPr>
          <w:color w:val="4472C4" w:themeColor="accent1"/>
          <w:sz w:val="28"/>
          <w:szCs w:val="28"/>
          <w:rtl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فكذَا يصير العيشُ مُحالا</w:t>
      </w:r>
    </w:p>
    <w:p w14:paraId="5664F206" w14:textId="65E5378D" w:rsidR="00585CFE" w:rsidRDefault="00585CFE" w:rsidP="00585CFE">
      <w:pPr>
        <w:rPr>
          <w:color w:val="4472C4" w:themeColor="accent1"/>
          <w:sz w:val="28"/>
          <w:szCs w:val="28"/>
          <w:rtl/>
          <w:lang w:bidi="ar-AE"/>
        </w:rPr>
      </w:pPr>
    </w:p>
    <w:p w14:paraId="25911456" w14:textId="7FBB7E7E" w:rsidR="00585CFE" w:rsidRDefault="00DC5E80" w:rsidP="00585CF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(مؤثرات)</w:t>
      </w:r>
    </w:p>
    <w:p w14:paraId="670D5BFF" w14:textId="77777777" w:rsidR="00DC5E80" w:rsidRDefault="00DC5E80" w:rsidP="00585CF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كلٌّ يبذلُ ما يمكنُه</w:t>
      </w:r>
    </w:p>
    <w:p w14:paraId="15B6EF40" w14:textId="77777777" w:rsidR="00DC5E80" w:rsidRDefault="00DC5E80" w:rsidP="00585CF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لا يتخاذلُ دومًا يعملْ</w:t>
      </w:r>
    </w:p>
    <w:p w14:paraId="15D187F0" w14:textId="77777777" w:rsidR="00DC5E80" w:rsidRDefault="00DC5E80" w:rsidP="00585CF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يُسهمُ يصنعُ ما يتقنُه</w:t>
      </w:r>
    </w:p>
    <w:p w14:paraId="40AB86F5" w14:textId="77777777" w:rsidR="00DC5E80" w:rsidRDefault="00DC5E80" w:rsidP="00585CF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حتّى يغدو العالمُ أجملْ</w:t>
      </w:r>
    </w:p>
    <w:p w14:paraId="0F654511" w14:textId="07B4B165" w:rsidR="00DC5E80" w:rsidRDefault="00DC5E80" w:rsidP="00585CFE">
      <w:pPr>
        <w:rPr>
          <w:color w:val="FF0000"/>
          <w:sz w:val="28"/>
          <w:szCs w:val="28"/>
          <w:rtl/>
          <w:lang w:bidi="ar-AE"/>
        </w:rPr>
      </w:pPr>
    </w:p>
    <w:p w14:paraId="311D9193" w14:textId="77777777" w:rsidR="00DC5E80" w:rsidRDefault="00DC5E80" w:rsidP="00585CF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فرسولُنا وحبيبُنا أحمدْ</w:t>
      </w:r>
    </w:p>
    <w:p w14:paraId="1B9F131C" w14:textId="77777777" w:rsidR="00DC5E80" w:rsidRDefault="00DC5E80" w:rsidP="00585CF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لِإعانةِ غيرِنا أرشدَنا</w:t>
      </w:r>
    </w:p>
    <w:p w14:paraId="433DEAAE" w14:textId="77777777" w:rsidR="00DC5E80" w:rsidRDefault="00DC5E80" w:rsidP="00585CFE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وعدٌ من دينا ومُحمّدْ</w:t>
      </w:r>
    </w:p>
    <w:p w14:paraId="4D45B4ED" w14:textId="19DEFD12" w:rsidR="00DC5E80" w:rsidRDefault="00DC5E80" w:rsidP="00DC5E80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لن نُهملَ مسؤوليتَنا</w:t>
      </w:r>
    </w:p>
    <w:p w14:paraId="1C5DE456" w14:textId="77777777" w:rsidR="0093107C" w:rsidRDefault="00DC5E80" w:rsidP="00DC5E80">
      <w:pPr>
        <w:rPr>
          <w:color w:val="FF0000"/>
          <w:sz w:val="28"/>
          <w:szCs w:val="28"/>
        </w:rPr>
      </w:pPr>
      <w:r>
        <w:rPr>
          <w:rFonts w:hint="cs"/>
          <w:color w:val="FF0000"/>
          <w:sz w:val="28"/>
          <w:szCs w:val="28"/>
          <w:rtl/>
          <w:lang w:bidi="ar-AE"/>
        </w:rPr>
        <w:t xml:space="preserve">لن نُهملَ </w:t>
      </w:r>
      <w:r w:rsidR="0093107C">
        <w:rPr>
          <w:rFonts w:hint="cs"/>
          <w:color w:val="FF0000"/>
          <w:sz w:val="28"/>
          <w:szCs w:val="28"/>
          <w:rtl/>
          <w:lang w:bidi="ar-AE"/>
        </w:rPr>
        <w:t>مسؤوليتَنا</w:t>
      </w:r>
    </w:p>
    <w:p w14:paraId="590D7774" w14:textId="6C65B955" w:rsidR="0093107C" w:rsidRDefault="0093107C" w:rsidP="00DC5E80">
      <w:pPr>
        <w:rPr>
          <w:color w:val="FF0000"/>
          <w:sz w:val="28"/>
          <w:szCs w:val="28"/>
          <w:rtl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...</w:t>
      </w:r>
    </w:p>
    <w:p w14:paraId="1583DEAD" w14:textId="7F0262CB" w:rsidR="0093107C" w:rsidRDefault="0093107C" w:rsidP="00DC5E80">
      <w:pPr>
        <w:rPr>
          <w:color w:val="FF0000"/>
          <w:sz w:val="28"/>
          <w:szCs w:val="28"/>
          <w:rtl/>
          <w:lang w:bidi="ar-AE"/>
        </w:rPr>
      </w:pPr>
    </w:p>
    <w:p w14:paraId="401AB348" w14:textId="77777777" w:rsidR="0093107C" w:rsidRDefault="0093107C" w:rsidP="0093107C">
      <w:pPr>
        <w:pStyle w:val="a3"/>
        <w:numPr>
          <w:ilvl w:val="0"/>
          <w:numId w:val="1"/>
        </w:numPr>
        <w:rPr>
          <w:color w:val="7030A0"/>
          <w:sz w:val="28"/>
          <w:szCs w:val="28"/>
          <w:lang w:bidi="ar-AE"/>
        </w:rPr>
      </w:pPr>
      <w:r>
        <w:rPr>
          <w:rFonts w:hint="cs"/>
          <w:color w:val="7030A0"/>
          <w:sz w:val="28"/>
          <w:szCs w:val="28"/>
          <w:rtl/>
          <w:lang w:bidi="ar-AE"/>
        </w:rPr>
        <w:t>دينا</w:t>
      </w:r>
    </w:p>
    <w:p w14:paraId="07AF6D6D" w14:textId="77777777" w:rsidR="0093107C" w:rsidRDefault="0093107C" w:rsidP="0093107C">
      <w:pPr>
        <w:pStyle w:val="a3"/>
        <w:numPr>
          <w:ilvl w:val="0"/>
          <w:numId w:val="1"/>
        </w:numPr>
        <w:rPr>
          <w:color w:val="4472C4" w:themeColor="accent1"/>
          <w:sz w:val="28"/>
          <w:szCs w:val="28"/>
          <w:lang w:bidi="ar-AE"/>
        </w:rPr>
      </w:pPr>
      <w:r>
        <w:rPr>
          <w:rFonts w:hint="cs"/>
          <w:color w:val="4472C4" w:themeColor="accent1"/>
          <w:sz w:val="28"/>
          <w:szCs w:val="28"/>
          <w:rtl/>
          <w:lang w:bidi="ar-AE"/>
        </w:rPr>
        <w:t>محمد</w:t>
      </w:r>
    </w:p>
    <w:p w14:paraId="70059F00" w14:textId="12B0F5F9" w:rsidR="0093107C" w:rsidRPr="0093107C" w:rsidRDefault="0093107C" w:rsidP="0093107C">
      <w:pPr>
        <w:pStyle w:val="a3"/>
        <w:numPr>
          <w:ilvl w:val="0"/>
          <w:numId w:val="1"/>
        </w:numPr>
        <w:rPr>
          <w:color w:val="FF0000"/>
          <w:sz w:val="28"/>
          <w:szCs w:val="28"/>
          <w:lang w:bidi="ar-AE"/>
        </w:rPr>
      </w:pPr>
      <w:r>
        <w:rPr>
          <w:rFonts w:hint="cs"/>
          <w:color w:val="FF0000"/>
          <w:sz w:val="28"/>
          <w:szCs w:val="28"/>
          <w:rtl/>
          <w:lang w:bidi="ar-AE"/>
        </w:rPr>
        <w:t>جماعي</w:t>
      </w:r>
    </w:p>
    <w:p w14:paraId="6F9C4568" w14:textId="77777777" w:rsidR="00AB567B" w:rsidRPr="00234493" w:rsidRDefault="00AB567B">
      <w:pPr>
        <w:rPr>
          <w:color w:val="7030A0"/>
          <w:sz w:val="28"/>
          <w:szCs w:val="28"/>
        </w:rPr>
      </w:pPr>
    </w:p>
    <w:sectPr w:rsidR="00AB567B" w:rsidRPr="00234493" w:rsidSect="00F07D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646D4"/>
    <w:multiLevelType w:val="hybridMultilevel"/>
    <w:tmpl w:val="38DC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51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93"/>
    <w:rsid w:val="0010668E"/>
    <w:rsid w:val="00234493"/>
    <w:rsid w:val="003D5A19"/>
    <w:rsid w:val="00585CFE"/>
    <w:rsid w:val="007B6E40"/>
    <w:rsid w:val="0093107C"/>
    <w:rsid w:val="00AB567B"/>
    <w:rsid w:val="00B44560"/>
    <w:rsid w:val="00DC5E80"/>
    <w:rsid w:val="00F07DC8"/>
    <w:rsid w:val="00F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93D09C6"/>
  <w15:chartTrackingRefBased/>
  <w15:docId w15:val="{E0CEFF92-62CB-1A4C-8AB1-42F0BC38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dreamerlight14@gmail.com</dc:creator>
  <cp:keywords/>
  <dc:description/>
  <cp:lastModifiedBy>dreamerlight14@gmail.com</cp:lastModifiedBy>
  <cp:revision>2</cp:revision>
  <dcterms:created xsi:type="dcterms:W3CDTF">2024-10-02T23:51:00Z</dcterms:created>
  <dcterms:modified xsi:type="dcterms:W3CDTF">2024-10-02T23:51:00Z</dcterms:modified>
</cp:coreProperties>
</file>